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33" w:rsidRDefault="00794F33" w:rsidP="00794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IMPLEMENTASI PERATURAN PRESIDEN REPUBLIK INDONESIA NOMER 99 TAHUN 2020 TENTANG PENGADAAN VAKSIN DAN PELAKSANAAN VAKSINASI COVID</w:t>
      </w:r>
      <w:r w:rsidR="0037460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19 </w:t>
      </w:r>
    </w:p>
    <w:p w:rsidR="00794F33" w:rsidRDefault="00794F33" w:rsidP="00794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 PUSKESMAS KENDAL I KECAMATAN KENDAL </w:t>
      </w:r>
    </w:p>
    <w:p w:rsidR="00794F33" w:rsidRPr="00B6770D" w:rsidRDefault="00794F33" w:rsidP="00794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KABUPATEN KENDAL </w:t>
      </w:r>
    </w:p>
    <w:p w:rsidR="00794F33" w:rsidRPr="00431067" w:rsidRDefault="00794F33" w:rsidP="00794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F33" w:rsidRPr="00CA79A2" w:rsidRDefault="00794F33" w:rsidP="00794F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4F33" w:rsidRPr="00B57ED2" w:rsidRDefault="00794F33" w:rsidP="00794F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57ED2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794F33" w:rsidRDefault="00794F33" w:rsidP="00794F3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B57ED2">
        <w:rPr>
          <w:rFonts w:ascii="Times New Roman" w:hAnsi="Times New Roman" w:cs="Times New Roman"/>
          <w:b/>
          <w:bCs/>
          <w:color w:val="auto"/>
        </w:rPr>
        <w:t>Diajukan</w:t>
      </w:r>
      <w:proofErr w:type="spellEnd"/>
      <w:r w:rsidRPr="00B57ED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57ED2">
        <w:rPr>
          <w:rFonts w:ascii="Times New Roman" w:hAnsi="Times New Roman" w:cs="Times New Roman"/>
          <w:b/>
          <w:bCs/>
          <w:color w:val="auto"/>
          <w:lang w:val="id-ID"/>
        </w:rPr>
        <w:t xml:space="preserve">untuk melengkapi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syarat-syarat</w:t>
      </w:r>
      <w:proofErr w:type="spellEnd"/>
      <w:r w:rsidRPr="00B57ED2">
        <w:rPr>
          <w:rFonts w:ascii="Times New Roman" w:hAnsi="Times New Roman" w:cs="Times New Roman"/>
          <w:b/>
          <w:bCs/>
          <w:color w:val="auto"/>
          <w:lang w:val="id-ID"/>
        </w:rPr>
        <w:t xml:space="preserve"> guna menyelesaikan</w:t>
      </w:r>
      <w:r w:rsidRPr="00B57ED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57ED2">
        <w:rPr>
          <w:rFonts w:ascii="Times New Roman" w:hAnsi="Times New Roman" w:cs="Times New Roman"/>
          <w:b/>
          <w:bCs/>
          <w:color w:val="auto"/>
          <w:lang w:val="id-ID"/>
        </w:rPr>
        <w:t xml:space="preserve"> </w:t>
      </w:r>
    </w:p>
    <w:p w:rsidR="00794F33" w:rsidRDefault="00794F33" w:rsidP="00794F3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57ED2">
        <w:rPr>
          <w:rFonts w:ascii="Times New Roman" w:hAnsi="Times New Roman" w:cs="Times New Roman"/>
          <w:b/>
          <w:bCs/>
          <w:color w:val="auto"/>
          <w:lang w:val="id-ID"/>
        </w:rPr>
        <w:t xml:space="preserve">Program </w:t>
      </w:r>
      <w:proofErr w:type="spellStart"/>
      <w:r w:rsidRPr="00B57ED2">
        <w:rPr>
          <w:rFonts w:ascii="Times New Roman" w:hAnsi="Times New Roman" w:cs="Times New Roman"/>
          <w:b/>
          <w:bCs/>
          <w:color w:val="auto"/>
        </w:rPr>
        <w:t>Sarjana</w:t>
      </w:r>
      <w:proofErr w:type="spellEnd"/>
      <w:r w:rsidRPr="00B57ED2">
        <w:rPr>
          <w:rFonts w:ascii="Times New Roman" w:hAnsi="Times New Roman" w:cs="Times New Roman"/>
          <w:b/>
          <w:bCs/>
          <w:color w:val="auto"/>
          <w:lang w:val="id-ID"/>
        </w:rPr>
        <w:t xml:space="preserve"> pada Fakultas Ilmu Sosial dan Ilmu Politik </w:t>
      </w:r>
    </w:p>
    <w:p w:rsidR="00794F33" w:rsidRPr="00990EF7" w:rsidRDefault="00794F33" w:rsidP="00794F33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auto"/>
        </w:rPr>
      </w:pPr>
      <w:r w:rsidRPr="00B57ED2">
        <w:rPr>
          <w:rFonts w:ascii="Times New Roman" w:hAnsi="Times New Roman" w:cs="Times New Roman"/>
          <w:b/>
          <w:bCs/>
          <w:color w:val="auto"/>
          <w:lang w:val="id-ID"/>
        </w:rPr>
        <w:t xml:space="preserve">Program Studi Administrasi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Publik</w:t>
      </w:r>
      <w:proofErr w:type="spellEnd"/>
    </w:p>
    <w:p w:rsidR="00794F33" w:rsidRPr="00F86431" w:rsidRDefault="00794F33" w:rsidP="00794F33">
      <w:pPr>
        <w:spacing w:after="0" w:line="360" w:lineRule="auto"/>
        <w:jc w:val="center"/>
        <w:rPr>
          <w:rFonts w:ascii="Arial" w:hAnsi="Arial" w:cs="Arial"/>
          <w:b/>
          <w:noProof/>
          <w:szCs w:val="40"/>
          <w:lang w:val="id-ID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1BB875B" wp14:editId="02448AE6">
            <wp:simplePos x="0" y="0"/>
            <wp:positionH relativeFrom="page">
              <wp:posOffset>3143250</wp:posOffset>
            </wp:positionH>
            <wp:positionV relativeFrom="paragraph">
              <wp:posOffset>438150</wp:posOffset>
            </wp:positionV>
            <wp:extent cx="1533525" cy="15335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F33" w:rsidRDefault="00794F33" w:rsidP="00794F33">
      <w:pPr>
        <w:spacing w:after="0" w:line="360" w:lineRule="auto"/>
        <w:rPr>
          <w:rFonts w:ascii="Arial" w:hAnsi="Arial" w:cs="Arial"/>
          <w:b/>
          <w:bCs/>
          <w:sz w:val="24"/>
          <w:szCs w:val="28"/>
        </w:rPr>
      </w:pPr>
    </w:p>
    <w:p w:rsidR="00794F33" w:rsidRDefault="00794F33" w:rsidP="00794F33">
      <w:pPr>
        <w:spacing w:after="0" w:line="360" w:lineRule="auto"/>
        <w:rPr>
          <w:rFonts w:ascii="Arial" w:hAnsi="Arial" w:cs="Arial"/>
          <w:b/>
          <w:bCs/>
          <w:sz w:val="24"/>
          <w:szCs w:val="28"/>
        </w:rPr>
      </w:pPr>
    </w:p>
    <w:p w:rsidR="00794F33" w:rsidRPr="00234542" w:rsidRDefault="00794F33" w:rsidP="00794F3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8"/>
        </w:rPr>
      </w:pPr>
    </w:p>
    <w:p w:rsidR="00794F33" w:rsidRPr="00B57ED2" w:rsidRDefault="00794F33" w:rsidP="00794F33">
      <w:pPr>
        <w:pStyle w:val="Default"/>
        <w:tabs>
          <w:tab w:val="left" w:pos="4678"/>
          <w:tab w:val="left" w:pos="4820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id-ID"/>
        </w:rPr>
      </w:pPr>
      <w:r w:rsidRPr="00B57ED2"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  <w:t>Oleh :</w:t>
      </w:r>
    </w:p>
    <w:p w:rsidR="00794F33" w:rsidRPr="00B6770D" w:rsidRDefault="00794F33" w:rsidP="00794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ID"/>
        </w:rPr>
        <w:t>DYAH ARUM LESTARI</w:t>
      </w:r>
    </w:p>
    <w:p w:rsidR="00794F33" w:rsidRDefault="00794F33" w:rsidP="00794F33">
      <w:pPr>
        <w:pStyle w:val="Default"/>
        <w:tabs>
          <w:tab w:val="left" w:pos="3969"/>
          <w:tab w:val="left" w:pos="425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  <w:t>NPM  :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18</w:t>
      </w:r>
      <w:r>
        <w:rPr>
          <w:rFonts w:ascii="Times New Roman" w:hAnsi="Times New Roman" w:cs="Times New Roman"/>
          <w:b/>
          <w:sz w:val="28"/>
        </w:rPr>
        <w:t>1003632010</w:t>
      </w:r>
      <w:r>
        <w:rPr>
          <w:rFonts w:ascii="Times New Roman" w:hAnsi="Times New Roman" w:cs="Times New Roman"/>
          <w:b/>
          <w:sz w:val="28"/>
        </w:rPr>
        <w:t>830</w:t>
      </w:r>
    </w:p>
    <w:p w:rsidR="00794F33" w:rsidRDefault="00794F33" w:rsidP="00794F33">
      <w:pPr>
        <w:pStyle w:val="Default"/>
        <w:tabs>
          <w:tab w:val="left" w:pos="3969"/>
          <w:tab w:val="left" w:pos="4253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94F33" w:rsidRPr="00272539" w:rsidRDefault="00794F33" w:rsidP="00794F33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94F33" w:rsidRPr="00B57ED2" w:rsidRDefault="00794F33" w:rsidP="00794F3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</w:pPr>
      <w:r w:rsidRPr="00B57ED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FAKULTAS </w:t>
      </w:r>
      <w:r w:rsidRPr="00B57ED2"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  <w:t xml:space="preserve">ILMU SOSIAL DAN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ILMU </w:t>
      </w:r>
      <w:r w:rsidRPr="00B57ED2"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  <w:t>POLITIK</w:t>
      </w:r>
    </w:p>
    <w:p w:rsidR="00794F33" w:rsidRDefault="00794F33" w:rsidP="00794F3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7ED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UNIVERSITAS </w:t>
      </w:r>
      <w:r w:rsidRPr="00B57ED2"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  <w:t>17 AGUSTUS 1945</w:t>
      </w:r>
    </w:p>
    <w:p w:rsidR="00794F33" w:rsidRDefault="00794F33" w:rsidP="00794F3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7ED2">
        <w:rPr>
          <w:rFonts w:ascii="Times New Roman" w:hAnsi="Times New Roman" w:cs="Times New Roman"/>
          <w:color w:val="auto"/>
          <w:sz w:val="28"/>
          <w:szCs w:val="28"/>
          <w:lang w:val="id-ID"/>
        </w:rPr>
        <w:t xml:space="preserve"> </w:t>
      </w:r>
      <w:r w:rsidRPr="00B57ED2">
        <w:rPr>
          <w:rFonts w:ascii="Times New Roman" w:hAnsi="Times New Roman" w:cs="Times New Roman"/>
          <w:b/>
          <w:bCs/>
          <w:color w:val="auto"/>
          <w:sz w:val="28"/>
          <w:szCs w:val="28"/>
        </w:rPr>
        <w:t>SEMARANG</w:t>
      </w:r>
    </w:p>
    <w:p w:rsidR="00A20E6A" w:rsidRDefault="00794F33" w:rsidP="00794F3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2023</w:t>
      </w:r>
    </w:p>
    <w:p w:rsidR="00794F33" w:rsidRPr="00794F33" w:rsidRDefault="00794F33" w:rsidP="00795469">
      <w:pPr>
        <w:pStyle w:val="Default"/>
        <w:spacing w:line="360" w:lineRule="auto"/>
        <w:ind w:left="540" w:right="54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794F33">
        <w:rPr>
          <w:rFonts w:ascii="Times New Roman" w:hAnsi="Times New Roman" w:cs="Times New Roman"/>
          <w:b/>
          <w:color w:val="auto"/>
          <w:szCs w:val="28"/>
        </w:rPr>
        <w:lastRenderedPageBreak/>
        <w:t xml:space="preserve">ABSTRAK </w:t>
      </w:r>
    </w:p>
    <w:p w:rsidR="00794F33" w:rsidRDefault="00794F33" w:rsidP="00795469">
      <w:pPr>
        <w:pStyle w:val="Default"/>
        <w:spacing w:line="360" w:lineRule="auto"/>
        <w:ind w:left="540" w:right="540"/>
        <w:jc w:val="both"/>
        <w:rPr>
          <w:rFonts w:ascii="Times New Roman" w:hAnsi="Times New Roman" w:cs="Times New Roman"/>
          <w:color w:val="auto"/>
          <w:szCs w:val="28"/>
        </w:rPr>
      </w:pPr>
    </w:p>
    <w:p w:rsidR="00794F33" w:rsidRDefault="006834A4" w:rsidP="00795469">
      <w:pPr>
        <w:pStyle w:val="Default"/>
        <w:spacing w:line="360" w:lineRule="auto"/>
        <w:ind w:left="540" w:right="540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Cs w:val="28"/>
        </w:rPr>
        <w:t xml:space="preserve">Corona Virus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Diseas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2019 (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Covid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19)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merupakan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penyakit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menular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disebabkan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oleh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SARS-Co V-2,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salah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satu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jenis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virus corona.</w:t>
      </w:r>
      <w:proofErr w:type="gram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Penyakit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ini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merupakan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jenis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penyakit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mudah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sekali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menular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infeksi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menyebar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dari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satu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orang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ke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orang yang lain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melalui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percikan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(droplet)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dari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saluran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pernapasan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sering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dihasilkan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saat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batuk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bersin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. Virus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ini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pertama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kali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muncul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di Wuhan,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auto"/>
          <w:szCs w:val="28"/>
        </w:rPr>
        <w:t>salah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satu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Cs w:val="28"/>
        </w:rPr>
        <w:t>kota</w:t>
      </w:r>
      <w:proofErr w:type="spellEnd"/>
      <w:proofErr w:type="gramEnd"/>
      <w:r>
        <w:rPr>
          <w:rFonts w:ascii="Times New Roman" w:hAnsi="Times New Roman" w:cs="Times New Roman"/>
          <w:color w:val="auto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terletak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di China. </w:t>
      </w:r>
      <w:proofErr w:type="spellStart"/>
      <w:proofErr w:type="gramStart"/>
      <w:r>
        <w:rPr>
          <w:rFonts w:ascii="Times New Roman" w:hAnsi="Times New Roman" w:cs="Times New Roman"/>
          <w:color w:val="auto"/>
          <w:szCs w:val="28"/>
        </w:rPr>
        <w:t>Penelitian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ini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menggunakan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metode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penelitian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="008E4F08">
        <w:rPr>
          <w:rFonts w:ascii="Times New Roman" w:hAnsi="Times New Roman" w:cs="Times New Roman"/>
          <w:color w:val="auto"/>
          <w:szCs w:val="28"/>
        </w:rPr>
        <w:t xml:space="preserve">yang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bersifat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deskriptif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kualitatif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>.</w:t>
      </w:r>
      <w:proofErr w:type="gram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Penelitian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deskriptif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kualitatif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diuraikan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dengan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kata-kata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menurut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pendapat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responden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,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apa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adanya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sesuai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dengan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pernyataan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penelitiannya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,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kemudian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dianalisis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pula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dengan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kata-kata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apa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yang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melatarbelakangi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responden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berperilaku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(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berpikir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,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berperasaan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,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dan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bertindak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)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seperti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itu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tidak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seperti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lainnya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,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direduksi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,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ditriangulasi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,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disimpulkan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(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diberi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makna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oleh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peneliti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),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dan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diverifikasi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(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dikonsultasikan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kembali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kepada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responden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dan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teman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sejawat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). </w:t>
      </w:r>
      <w:proofErr w:type="spellStart"/>
      <w:proofErr w:type="gramStart"/>
      <w:r w:rsidR="008E4F08">
        <w:rPr>
          <w:rFonts w:ascii="Times New Roman" w:hAnsi="Times New Roman" w:cs="Times New Roman"/>
          <w:color w:val="auto"/>
          <w:szCs w:val="28"/>
        </w:rPr>
        <w:t>Hasil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penelitian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ini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8E4F08">
        <w:rPr>
          <w:rFonts w:ascii="Times New Roman" w:hAnsi="Times New Roman" w:cs="Times New Roman"/>
          <w:color w:val="auto"/>
          <w:szCs w:val="28"/>
        </w:rPr>
        <w:t>disajikan</w:t>
      </w:r>
      <w:proofErr w:type="spellEnd"/>
      <w:r w:rsidR="008E4F08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color w:val="auto"/>
          <w:szCs w:val="28"/>
        </w:rPr>
        <w:t>dari</w:t>
      </w:r>
      <w:proofErr w:type="spellEnd"/>
      <w:r w:rsidR="0037460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color w:val="auto"/>
          <w:szCs w:val="28"/>
        </w:rPr>
        <w:t>temuan</w:t>
      </w:r>
      <w:proofErr w:type="spellEnd"/>
      <w:r w:rsidR="0037460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color w:val="auto"/>
          <w:szCs w:val="28"/>
        </w:rPr>
        <w:t>lapangan</w:t>
      </w:r>
      <w:proofErr w:type="spellEnd"/>
      <w:r w:rsidR="0037460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color w:val="auto"/>
          <w:szCs w:val="28"/>
        </w:rPr>
        <w:t>yaitu</w:t>
      </w:r>
      <w:proofErr w:type="spellEnd"/>
      <w:r w:rsidR="0037460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color w:val="auto"/>
          <w:szCs w:val="28"/>
        </w:rPr>
        <w:t>hasil</w:t>
      </w:r>
      <w:proofErr w:type="spellEnd"/>
      <w:r w:rsidR="0037460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color w:val="auto"/>
          <w:szCs w:val="28"/>
        </w:rPr>
        <w:t>wawancara</w:t>
      </w:r>
      <w:proofErr w:type="spellEnd"/>
      <w:r w:rsidR="0037460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color w:val="auto"/>
          <w:szCs w:val="28"/>
        </w:rPr>
        <w:t>dengan</w:t>
      </w:r>
      <w:proofErr w:type="spellEnd"/>
      <w:r w:rsidR="0037460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color w:val="auto"/>
          <w:szCs w:val="28"/>
        </w:rPr>
        <w:t>para</w:t>
      </w:r>
      <w:proofErr w:type="spellEnd"/>
      <w:r w:rsidR="0037460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color w:val="auto"/>
          <w:szCs w:val="28"/>
        </w:rPr>
        <w:t>informan</w:t>
      </w:r>
      <w:proofErr w:type="spellEnd"/>
      <w:r w:rsidR="00374600">
        <w:rPr>
          <w:rFonts w:ascii="Times New Roman" w:hAnsi="Times New Roman" w:cs="Times New Roman"/>
          <w:color w:val="auto"/>
          <w:szCs w:val="28"/>
        </w:rPr>
        <w:t>.</w:t>
      </w:r>
      <w:proofErr w:type="gramEnd"/>
      <w:r w:rsidR="0037460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color w:val="auto"/>
          <w:szCs w:val="28"/>
        </w:rPr>
        <w:t>Wawancara</w:t>
      </w:r>
      <w:proofErr w:type="spellEnd"/>
      <w:r w:rsidR="0037460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color w:val="auto"/>
          <w:szCs w:val="28"/>
        </w:rPr>
        <w:t>tersebut</w:t>
      </w:r>
      <w:proofErr w:type="spellEnd"/>
      <w:r w:rsidR="0037460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color w:val="auto"/>
          <w:szCs w:val="28"/>
        </w:rPr>
        <w:t>meliputi</w:t>
      </w:r>
      <w:proofErr w:type="spellEnd"/>
      <w:r w:rsidR="0037460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color w:val="auto"/>
          <w:szCs w:val="28"/>
        </w:rPr>
        <w:t>bagaimana</w:t>
      </w:r>
      <w:proofErr w:type="spellEnd"/>
      <w:r w:rsidR="0037460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374600" w:rsidRPr="00374600">
        <w:rPr>
          <w:rFonts w:ascii="Times New Roman" w:hAnsi="Times New Roman" w:cs="Times New Roman"/>
          <w:szCs w:val="28"/>
        </w:rPr>
        <w:t>Implementasi</w:t>
      </w:r>
      <w:proofErr w:type="spellEnd"/>
      <w:r w:rsidR="00374600" w:rsidRP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 w:rsidRPr="00374600">
        <w:rPr>
          <w:rFonts w:ascii="Times New Roman" w:hAnsi="Times New Roman" w:cs="Times New Roman"/>
          <w:szCs w:val="28"/>
        </w:rPr>
        <w:t>Peraturan</w:t>
      </w:r>
      <w:proofErr w:type="spellEnd"/>
      <w:r w:rsidR="00374600" w:rsidRP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 w:rsidRPr="00374600">
        <w:rPr>
          <w:rFonts w:ascii="Times New Roman" w:hAnsi="Times New Roman" w:cs="Times New Roman"/>
          <w:szCs w:val="28"/>
        </w:rPr>
        <w:t>Presiden</w:t>
      </w:r>
      <w:proofErr w:type="spellEnd"/>
      <w:r w:rsidR="00374600" w:rsidRP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 w:rsidRPr="00374600">
        <w:rPr>
          <w:rFonts w:ascii="Times New Roman" w:hAnsi="Times New Roman" w:cs="Times New Roman"/>
          <w:szCs w:val="28"/>
        </w:rPr>
        <w:t>Republik</w:t>
      </w:r>
      <w:proofErr w:type="spellEnd"/>
      <w:r w:rsidR="00374600" w:rsidRPr="00374600">
        <w:rPr>
          <w:rFonts w:ascii="Times New Roman" w:hAnsi="Times New Roman" w:cs="Times New Roman"/>
          <w:szCs w:val="28"/>
        </w:rPr>
        <w:t xml:space="preserve"> Indonesia </w:t>
      </w:r>
      <w:proofErr w:type="spellStart"/>
      <w:r w:rsidR="00374600" w:rsidRPr="00374600">
        <w:rPr>
          <w:rFonts w:ascii="Times New Roman" w:hAnsi="Times New Roman" w:cs="Times New Roman"/>
          <w:szCs w:val="28"/>
        </w:rPr>
        <w:t>Nomer</w:t>
      </w:r>
      <w:proofErr w:type="spellEnd"/>
      <w:r w:rsidR="00374600" w:rsidRPr="00374600">
        <w:rPr>
          <w:rFonts w:ascii="Times New Roman" w:hAnsi="Times New Roman" w:cs="Times New Roman"/>
          <w:szCs w:val="28"/>
        </w:rPr>
        <w:t xml:space="preserve"> 99 </w:t>
      </w:r>
      <w:proofErr w:type="spellStart"/>
      <w:r w:rsidR="00374600" w:rsidRPr="00374600">
        <w:rPr>
          <w:rFonts w:ascii="Times New Roman" w:hAnsi="Times New Roman" w:cs="Times New Roman"/>
          <w:szCs w:val="28"/>
        </w:rPr>
        <w:t>Tahun</w:t>
      </w:r>
      <w:proofErr w:type="spellEnd"/>
      <w:r w:rsidR="00374600" w:rsidRPr="00374600">
        <w:rPr>
          <w:rFonts w:ascii="Times New Roman" w:hAnsi="Times New Roman" w:cs="Times New Roman"/>
          <w:szCs w:val="28"/>
        </w:rPr>
        <w:t xml:space="preserve"> 2020 </w:t>
      </w:r>
      <w:proofErr w:type="spellStart"/>
      <w:r w:rsidR="00374600" w:rsidRPr="00374600">
        <w:rPr>
          <w:rFonts w:ascii="Times New Roman" w:hAnsi="Times New Roman" w:cs="Times New Roman"/>
          <w:szCs w:val="28"/>
        </w:rPr>
        <w:t>Tentang</w:t>
      </w:r>
      <w:proofErr w:type="spellEnd"/>
      <w:r w:rsidR="00374600" w:rsidRP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 w:rsidRPr="00374600">
        <w:rPr>
          <w:rFonts w:ascii="Times New Roman" w:hAnsi="Times New Roman" w:cs="Times New Roman"/>
          <w:szCs w:val="28"/>
        </w:rPr>
        <w:t>Pengadaan</w:t>
      </w:r>
      <w:proofErr w:type="spellEnd"/>
      <w:r w:rsidR="00374600" w:rsidRP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 w:rsidRPr="00374600">
        <w:rPr>
          <w:rFonts w:ascii="Times New Roman" w:hAnsi="Times New Roman" w:cs="Times New Roman"/>
          <w:szCs w:val="28"/>
        </w:rPr>
        <w:t>Vaksin</w:t>
      </w:r>
      <w:proofErr w:type="spellEnd"/>
      <w:r w:rsidR="00374600" w:rsidRP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d</w:t>
      </w:r>
      <w:r w:rsidR="00374600" w:rsidRPr="00374600">
        <w:rPr>
          <w:rFonts w:ascii="Times New Roman" w:hAnsi="Times New Roman" w:cs="Times New Roman"/>
          <w:szCs w:val="28"/>
        </w:rPr>
        <w:t>an</w:t>
      </w:r>
      <w:proofErr w:type="spellEnd"/>
      <w:r w:rsidR="00374600" w:rsidRP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 w:rsidRPr="00374600">
        <w:rPr>
          <w:rFonts w:ascii="Times New Roman" w:hAnsi="Times New Roman" w:cs="Times New Roman"/>
          <w:szCs w:val="28"/>
        </w:rPr>
        <w:t>Pelaksanaan</w:t>
      </w:r>
      <w:proofErr w:type="spellEnd"/>
      <w:r w:rsidR="00374600" w:rsidRP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 w:rsidRPr="00374600">
        <w:rPr>
          <w:rFonts w:ascii="Times New Roman" w:hAnsi="Times New Roman" w:cs="Times New Roman"/>
          <w:szCs w:val="28"/>
        </w:rPr>
        <w:t>Vaksinasi</w:t>
      </w:r>
      <w:proofErr w:type="spellEnd"/>
      <w:r w:rsidR="00374600" w:rsidRPr="00374600">
        <w:rPr>
          <w:rFonts w:ascii="Times New Roman" w:hAnsi="Times New Roman" w:cs="Times New Roman"/>
          <w:szCs w:val="28"/>
        </w:rPr>
        <w:t xml:space="preserve"> Covid-19</w:t>
      </w:r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tersebut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dengan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menggunakan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teori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implementasi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kebijakan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menurut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George C. Edward III </w:t>
      </w:r>
      <w:proofErr w:type="spellStart"/>
      <w:r w:rsidR="00374600">
        <w:rPr>
          <w:rFonts w:ascii="Times New Roman" w:hAnsi="Times New Roman" w:cs="Times New Roman"/>
          <w:szCs w:val="28"/>
        </w:rPr>
        <w:t>dengan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menggunakan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empat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variable yang </w:t>
      </w:r>
      <w:proofErr w:type="spellStart"/>
      <w:r w:rsidR="00374600">
        <w:rPr>
          <w:rFonts w:ascii="Times New Roman" w:hAnsi="Times New Roman" w:cs="Times New Roman"/>
          <w:szCs w:val="28"/>
        </w:rPr>
        <w:t>mempengaruhi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kebijakan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publik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antara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lain: </w:t>
      </w:r>
      <w:proofErr w:type="spellStart"/>
      <w:r w:rsidR="00374600">
        <w:rPr>
          <w:rFonts w:ascii="Times New Roman" w:hAnsi="Times New Roman" w:cs="Times New Roman"/>
          <w:szCs w:val="28"/>
        </w:rPr>
        <w:t>Komunikasi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74600">
        <w:rPr>
          <w:rFonts w:ascii="Times New Roman" w:hAnsi="Times New Roman" w:cs="Times New Roman"/>
          <w:szCs w:val="28"/>
        </w:rPr>
        <w:t>Sumber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Daya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74600">
        <w:rPr>
          <w:rFonts w:ascii="Times New Roman" w:hAnsi="Times New Roman" w:cs="Times New Roman"/>
          <w:szCs w:val="28"/>
        </w:rPr>
        <w:t>Disposisi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74600">
        <w:rPr>
          <w:rFonts w:ascii="Times New Roman" w:hAnsi="Times New Roman" w:cs="Times New Roman"/>
          <w:szCs w:val="28"/>
        </w:rPr>
        <w:t>dan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Struktur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Birokrasi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. </w:t>
      </w:r>
      <w:proofErr w:type="spellStart"/>
      <w:r w:rsidR="00374600">
        <w:rPr>
          <w:rFonts w:ascii="Times New Roman" w:hAnsi="Times New Roman" w:cs="Times New Roman"/>
          <w:szCs w:val="28"/>
        </w:rPr>
        <w:t>Disimpulkan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hal-hal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sebagai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berikut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: </w:t>
      </w:r>
      <w:proofErr w:type="spellStart"/>
      <w:r w:rsidR="00374600">
        <w:rPr>
          <w:rFonts w:ascii="Times New Roman" w:hAnsi="Times New Roman" w:cs="Times New Roman"/>
          <w:szCs w:val="28"/>
        </w:rPr>
        <w:t>Aspek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Komunikasi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: </w:t>
      </w:r>
      <w:proofErr w:type="spellStart"/>
      <w:r w:rsidR="00374600">
        <w:rPr>
          <w:rFonts w:ascii="Times New Roman" w:hAnsi="Times New Roman" w:cs="Times New Roman"/>
          <w:szCs w:val="28"/>
        </w:rPr>
        <w:t>penyampaian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informasi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74600">
        <w:rPr>
          <w:rFonts w:ascii="Times New Roman" w:hAnsi="Times New Roman" w:cs="Times New Roman"/>
          <w:szCs w:val="28"/>
        </w:rPr>
        <w:t>sudah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="00374600">
        <w:rPr>
          <w:rFonts w:ascii="Times New Roman" w:hAnsi="Times New Roman" w:cs="Times New Roman"/>
          <w:szCs w:val="28"/>
        </w:rPr>
        <w:t>bagus</w:t>
      </w:r>
      <w:proofErr w:type="spellEnd"/>
      <w:r w:rsidR="00374600">
        <w:rPr>
          <w:rFonts w:ascii="Times New Roman" w:hAnsi="Times New Roman" w:cs="Times New Roman"/>
          <w:szCs w:val="28"/>
        </w:rPr>
        <w:t xml:space="preserve"> </w:t>
      </w:r>
      <w:r w:rsidR="00795469">
        <w:rPr>
          <w:rFonts w:ascii="Times New Roman" w:hAnsi="Times New Roman" w:cs="Times New Roman"/>
          <w:szCs w:val="28"/>
        </w:rPr>
        <w:t>,</w:t>
      </w:r>
      <w:proofErr w:type="spellStart"/>
      <w:r w:rsidR="00795469">
        <w:rPr>
          <w:rFonts w:ascii="Times New Roman" w:hAnsi="Times New Roman" w:cs="Times New Roman"/>
          <w:szCs w:val="28"/>
        </w:rPr>
        <w:t>Aspek</w:t>
      </w:r>
      <w:proofErr w:type="spellEnd"/>
      <w:proofErr w:type="gram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Sumber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Daya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: SDM </w:t>
      </w:r>
      <w:proofErr w:type="spellStart"/>
      <w:r w:rsidR="00795469">
        <w:rPr>
          <w:rFonts w:ascii="Times New Roman" w:hAnsi="Times New Roman" w:cs="Times New Roman"/>
          <w:szCs w:val="28"/>
        </w:rPr>
        <w:t>sudah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sangat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banyak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795469">
        <w:rPr>
          <w:rFonts w:ascii="Times New Roman" w:hAnsi="Times New Roman" w:cs="Times New Roman"/>
          <w:szCs w:val="28"/>
        </w:rPr>
        <w:t>Aspek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Disposisi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: Para </w:t>
      </w:r>
      <w:proofErr w:type="spellStart"/>
      <w:r w:rsidR="00795469">
        <w:rPr>
          <w:rFonts w:ascii="Times New Roman" w:hAnsi="Times New Roman" w:cs="Times New Roman"/>
          <w:szCs w:val="28"/>
        </w:rPr>
        <w:t>pelaku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kebijakan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bersikap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sangat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kooperatif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dan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bekerjasama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795469">
        <w:rPr>
          <w:rFonts w:ascii="Times New Roman" w:hAnsi="Times New Roman" w:cs="Times New Roman"/>
          <w:szCs w:val="28"/>
        </w:rPr>
        <w:t>Aspek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Struktur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Birokrasi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: </w:t>
      </w:r>
      <w:proofErr w:type="spellStart"/>
      <w:r w:rsidR="00795469">
        <w:rPr>
          <w:rFonts w:ascii="Times New Roman" w:hAnsi="Times New Roman" w:cs="Times New Roman"/>
          <w:szCs w:val="28"/>
        </w:rPr>
        <w:t>Sudah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sangat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bagus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. Saran </w:t>
      </w:r>
      <w:proofErr w:type="spellStart"/>
      <w:r w:rsidR="00795469">
        <w:rPr>
          <w:rFonts w:ascii="Times New Roman" w:hAnsi="Times New Roman" w:cs="Times New Roman"/>
          <w:szCs w:val="28"/>
        </w:rPr>
        <w:t>bagi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pemerintah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: </w:t>
      </w:r>
      <w:proofErr w:type="spellStart"/>
      <w:r w:rsidR="00795469">
        <w:rPr>
          <w:rFonts w:ascii="Times New Roman" w:hAnsi="Times New Roman" w:cs="Times New Roman"/>
          <w:szCs w:val="28"/>
        </w:rPr>
        <w:t>Menambah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SDM, </w:t>
      </w:r>
      <w:proofErr w:type="spellStart"/>
      <w:r w:rsidR="00795469">
        <w:rPr>
          <w:rFonts w:ascii="Times New Roman" w:hAnsi="Times New Roman" w:cs="Times New Roman"/>
          <w:szCs w:val="28"/>
        </w:rPr>
        <w:t>Kebijakan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="00795469">
        <w:rPr>
          <w:rFonts w:ascii="Times New Roman" w:hAnsi="Times New Roman" w:cs="Times New Roman"/>
          <w:szCs w:val="28"/>
        </w:rPr>
        <w:t>dikeluarkan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harus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relevan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. </w:t>
      </w:r>
      <w:proofErr w:type="spellStart"/>
      <w:r w:rsidR="00795469">
        <w:rPr>
          <w:rFonts w:ascii="Times New Roman" w:hAnsi="Times New Roman" w:cs="Times New Roman"/>
          <w:szCs w:val="28"/>
        </w:rPr>
        <w:t>Anggaran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harus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ditambah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Bagi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Pelaksana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Program </w:t>
      </w:r>
      <w:proofErr w:type="spellStart"/>
      <w:r w:rsidR="00795469">
        <w:rPr>
          <w:rFonts w:ascii="Times New Roman" w:hAnsi="Times New Roman" w:cs="Times New Roman"/>
          <w:szCs w:val="28"/>
        </w:rPr>
        <w:t>Giat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Vaksinasi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COVID-19: </w:t>
      </w:r>
      <w:proofErr w:type="spellStart"/>
      <w:r w:rsidR="00795469">
        <w:rPr>
          <w:rFonts w:ascii="Times New Roman" w:hAnsi="Times New Roman" w:cs="Times New Roman"/>
          <w:szCs w:val="28"/>
        </w:rPr>
        <w:t>Membangun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komunikasi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lebih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bagus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lagi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795469">
        <w:rPr>
          <w:rFonts w:ascii="Times New Roman" w:hAnsi="Times New Roman" w:cs="Times New Roman"/>
          <w:szCs w:val="28"/>
        </w:rPr>
        <w:t>lebih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sering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melakukan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795469">
        <w:rPr>
          <w:rFonts w:ascii="Times New Roman" w:hAnsi="Times New Roman" w:cs="Times New Roman"/>
          <w:szCs w:val="28"/>
        </w:rPr>
        <w:t>sosialisasi</w:t>
      </w:r>
      <w:proofErr w:type="spellEnd"/>
      <w:r w:rsidR="00795469">
        <w:rPr>
          <w:rFonts w:ascii="Times New Roman" w:hAnsi="Times New Roman" w:cs="Times New Roman"/>
          <w:szCs w:val="28"/>
        </w:rPr>
        <w:t xml:space="preserve">. </w:t>
      </w:r>
    </w:p>
    <w:p w:rsidR="00795469" w:rsidRDefault="00795469" w:rsidP="00795469">
      <w:pPr>
        <w:pStyle w:val="Default"/>
        <w:spacing w:line="360" w:lineRule="auto"/>
        <w:ind w:left="540" w:right="540"/>
        <w:jc w:val="both"/>
        <w:rPr>
          <w:rFonts w:ascii="Times New Roman" w:hAnsi="Times New Roman" w:cs="Times New Roman"/>
          <w:szCs w:val="28"/>
        </w:rPr>
      </w:pPr>
    </w:p>
    <w:p w:rsidR="00795469" w:rsidRPr="00794F33" w:rsidRDefault="00795469" w:rsidP="00795469">
      <w:pPr>
        <w:pStyle w:val="Default"/>
        <w:spacing w:line="360" w:lineRule="auto"/>
        <w:ind w:left="540" w:right="54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Kata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Kunci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: COVID-19,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Implementasi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Vaksinasi</w:t>
      </w:r>
      <w:proofErr w:type="spellEnd"/>
    </w:p>
    <w:sectPr w:rsidR="00795469" w:rsidRPr="00794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33"/>
    <w:rsid w:val="00374600"/>
    <w:rsid w:val="006834A4"/>
    <w:rsid w:val="00794F33"/>
    <w:rsid w:val="00795469"/>
    <w:rsid w:val="00896107"/>
    <w:rsid w:val="008E4F08"/>
    <w:rsid w:val="00A2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3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4F3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3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4F3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2024-05-29T03:50:00Z</dcterms:created>
  <dcterms:modified xsi:type="dcterms:W3CDTF">2024-05-29T04:37:00Z</dcterms:modified>
</cp:coreProperties>
</file>